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B2" w:rsidRDefault="00C51CB2" w:rsidP="00C51CB2">
      <w:pPr>
        <w:spacing w:after="0" w:line="240" w:lineRule="auto"/>
        <w:ind w:firstLine="567"/>
        <w:jc w:val="center"/>
        <w:rPr>
          <w:rFonts w:ascii="Times New Roman" w:hAnsi="Times New Roman"/>
          <w:b/>
          <w:sz w:val="28"/>
          <w:szCs w:val="28"/>
        </w:rPr>
      </w:pPr>
      <w:r>
        <w:rPr>
          <w:rFonts w:ascii="Times New Roman" w:hAnsi="Times New Roman"/>
          <w:b/>
          <w:sz w:val="28"/>
          <w:szCs w:val="28"/>
        </w:rPr>
        <w:t>Муниципальное дошкольное</w:t>
      </w:r>
    </w:p>
    <w:p w:rsidR="00C51CB2" w:rsidRDefault="00C51CB2" w:rsidP="00C51CB2">
      <w:pPr>
        <w:spacing w:after="0" w:line="240" w:lineRule="auto"/>
        <w:ind w:firstLine="567"/>
        <w:jc w:val="center"/>
        <w:rPr>
          <w:rFonts w:ascii="Times New Roman" w:hAnsi="Times New Roman"/>
          <w:b/>
          <w:sz w:val="28"/>
          <w:szCs w:val="28"/>
        </w:rPr>
      </w:pPr>
      <w:r>
        <w:rPr>
          <w:rFonts w:ascii="Times New Roman" w:hAnsi="Times New Roman"/>
          <w:b/>
          <w:sz w:val="28"/>
          <w:szCs w:val="28"/>
        </w:rPr>
        <w:t>образовательное учреждение</w:t>
      </w:r>
    </w:p>
    <w:p w:rsidR="00C51CB2" w:rsidRDefault="00CB2F4E" w:rsidP="00C51CB2">
      <w:pPr>
        <w:spacing w:after="0" w:line="240" w:lineRule="auto"/>
        <w:ind w:firstLine="567"/>
        <w:jc w:val="center"/>
        <w:rPr>
          <w:rFonts w:ascii="Times New Roman" w:hAnsi="Times New Roman"/>
          <w:b/>
          <w:sz w:val="28"/>
          <w:szCs w:val="28"/>
        </w:rPr>
      </w:pPr>
      <w:r>
        <w:rPr>
          <w:rFonts w:ascii="Times New Roman" w:hAnsi="Times New Roman"/>
          <w:b/>
          <w:sz w:val="28"/>
          <w:szCs w:val="28"/>
        </w:rPr>
        <w:t>«Детский сад № 92</w:t>
      </w:r>
      <w:r w:rsidR="00C51CB2">
        <w:rPr>
          <w:rFonts w:ascii="Times New Roman" w:hAnsi="Times New Roman"/>
          <w:b/>
          <w:sz w:val="28"/>
          <w:szCs w:val="28"/>
        </w:rPr>
        <w:t>»</w:t>
      </w:r>
    </w:p>
    <w:p w:rsidR="00C51CB2" w:rsidRDefault="00C51CB2" w:rsidP="00C51CB2">
      <w:pPr>
        <w:spacing w:after="0" w:line="240" w:lineRule="auto"/>
        <w:ind w:firstLine="567"/>
        <w:jc w:val="center"/>
        <w:rPr>
          <w:rFonts w:ascii="Times New Roman" w:hAnsi="Times New Roman"/>
          <w:b/>
          <w:sz w:val="28"/>
          <w:szCs w:val="28"/>
        </w:rPr>
      </w:pPr>
      <w:r>
        <w:rPr>
          <w:rFonts w:ascii="Times New Roman" w:hAnsi="Times New Roman"/>
          <w:b/>
          <w:sz w:val="28"/>
          <w:szCs w:val="28"/>
        </w:rPr>
        <w:t>г. Ярославль</w:t>
      </w: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r>
        <w:rPr>
          <w:rFonts w:ascii="Times New Roman" w:hAnsi="Times New Roman"/>
          <w:b/>
          <w:sz w:val="28"/>
          <w:szCs w:val="28"/>
        </w:rPr>
        <w:t>КОНСУЛЬТАЦИЯ ДЛЯ ВОСПИТАТЕЛЕЙ</w:t>
      </w:r>
    </w:p>
    <w:p w:rsidR="00C51CB2" w:rsidRDefault="00C51CB2" w:rsidP="00C51CB2">
      <w:pPr>
        <w:spacing w:before="58" w:after="58" w:line="376" w:lineRule="atLeast"/>
        <w:ind w:left="116" w:right="116"/>
        <w:jc w:val="center"/>
        <w:outlineLvl w:val="3"/>
        <w:rPr>
          <w:rFonts w:ascii="Times New Roman" w:eastAsia="Times New Roman" w:hAnsi="Times New Roman"/>
          <w:color w:val="464646"/>
          <w:sz w:val="40"/>
          <w:szCs w:val="40"/>
          <w:u w:val="single"/>
          <w:lang w:eastAsia="ru-RU"/>
        </w:rPr>
      </w:pPr>
      <w:r>
        <w:rPr>
          <w:rFonts w:ascii="Times New Roman" w:hAnsi="Times New Roman"/>
          <w:sz w:val="40"/>
          <w:szCs w:val="40"/>
        </w:rPr>
        <w:t>«</w:t>
      </w:r>
      <w:r w:rsidRPr="00C51CB2">
        <w:rPr>
          <w:rFonts w:ascii="Times New Roman" w:hAnsi="Times New Roman"/>
          <w:sz w:val="28"/>
          <w:szCs w:val="28"/>
        </w:rPr>
        <w:t>Организация и методика проведения прогулки в детском саду</w:t>
      </w:r>
      <w:r>
        <w:rPr>
          <w:rFonts w:ascii="Times New Roman" w:eastAsia="Times New Roman" w:hAnsi="Times New Roman"/>
          <w:color w:val="464646"/>
          <w:sz w:val="40"/>
          <w:szCs w:val="40"/>
          <w:lang w:eastAsia="ru-RU"/>
        </w:rPr>
        <w:t>»</w:t>
      </w:r>
    </w:p>
    <w:p w:rsidR="00C51CB2" w:rsidRDefault="00C51CB2" w:rsidP="00C51CB2">
      <w:pPr>
        <w:spacing w:after="0"/>
        <w:jc w:val="center"/>
        <w:rPr>
          <w:rFonts w:ascii="Times New Roman" w:hAnsi="Times New Roman"/>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C51CB2" w:rsidRDefault="00C51CB2" w:rsidP="00C51CB2">
      <w:pPr>
        <w:spacing w:after="0" w:line="240" w:lineRule="auto"/>
        <w:ind w:firstLine="567"/>
        <w:jc w:val="center"/>
        <w:rPr>
          <w:rFonts w:ascii="Times New Roman" w:hAnsi="Times New Roman"/>
          <w:b/>
          <w:sz w:val="28"/>
          <w:szCs w:val="28"/>
        </w:rPr>
      </w:pPr>
    </w:p>
    <w:p w:rsidR="0043625A" w:rsidRDefault="0043625A" w:rsidP="00C51CB2">
      <w:pPr>
        <w:spacing w:after="0" w:line="240" w:lineRule="auto"/>
        <w:ind w:firstLine="567"/>
        <w:jc w:val="right"/>
        <w:rPr>
          <w:rFonts w:ascii="Times New Roman" w:hAnsi="Times New Roman"/>
          <w:b/>
          <w:sz w:val="28"/>
          <w:szCs w:val="28"/>
        </w:rPr>
      </w:pPr>
    </w:p>
    <w:p w:rsidR="0043625A" w:rsidRDefault="0043625A" w:rsidP="00C51CB2">
      <w:pPr>
        <w:spacing w:after="0" w:line="240" w:lineRule="auto"/>
        <w:ind w:firstLine="567"/>
        <w:jc w:val="right"/>
        <w:rPr>
          <w:rFonts w:ascii="Times New Roman" w:hAnsi="Times New Roman"/>
          <w:b/>
          <w:sz w:val="28"/>
          <w:szCs w:val="28"/>
        </w:rPr>
      </w:pPr>
    </w:p>
    <w:p w:rsidR="00C51CB2" w:rsidRDefault="00C51CB2" w:rsidP="00C51CB2">
      <w:pPr>
        <w:spacing w:after="0" w:line="240" w:lineRule="auto"/>
        <w:ind w:firstLine="567"/>
        <w:jc w:val="right"/>
        <w:rPr>
          <w:rFonts w:ascii="Times New Roman" w:hAnsi="Times New Roman"/>
          <w:b/>
          <w:sz w:val="28"/>
          <w:szCs w:val="28"/>
        </w:rPr>
      </w:pPr>
      <w:bookmarkStart w:id="0" w:name="_GoBack"/>
      <w:bookmarkEnd w:id="0"/>
      <w:r>
        <w:rPr>
          <w:rFonts w:ascii="Times New Roman" w:hAnsi="Times New Roman"/>
          <w:b/>
          <w:sz w:val="28"/>
          <w:szCs w:val="28"/>
        </w:rPr>
        <w:t>Подготовила:</w:t>
      </w:r>
    </w:p>
    <w:p w:rsidR="00C51CB2" w:rsidRDefault="00CB2F4E" w:rsidP="00C51CB2">
      <w:pPr>
        <w:spacing w:after="0" w:line="240" w:lineRule="auto"/>
        <w:ind w:firstLine="567"/>
        <w:jc w:val="right"/>
        <w:rPr>
          <w:rFonts w:ascii="Times New Roman" w:hAnsi="Times New Roman"/>
          <w:sz w:val="28"/>
          <w:szCs w:val="28"/>
        </w:rPr>
      </w:pPr>
      <w:r>
        <w:rPr>
          <w:rFonts w:ascii="Times New Roman" w:hAnsi="Times New Roman"/>
          <w:sz w:val="28"/>
          <w:szCs w:val="28"/>
        </w:rPr>
        <w:t>Сиротина Екатерина Николаевна</w:t>
      </w:r>
      <w:r w:rsidR="00C51CB2">
        <w:rPr>
          <w:rFonts w:ascii="Times New Roman" w:hAnsi="Times New Roman"/>
          <w:sz w:val="28"/>
          <w:szCs w:val="28"/>
        </w:rPr>
        <w:t xml:space="preserve">, </w:t>
      </w:r>
    </w:p>
    <w:p w:rsidR="00C51CB2" w:rsidRDefault="00C51CB2" w:rsidP="00C51CB2">
      <w:pPr>
        <w:jc w:val="right"/>
        <w:rPr>
          <w:rFonts w:ascii="Times New Roman" w:hAnsi="Times New Roman"/>
          <w:sz w:val="28"/>
          <w:szCs w:val="28"/>
        </w:rPr>
      </w:pPr>
      <w:r>
        <w:rPr>
          <w:rFonts w:ascii="Times New Roman" w:hAnsi="Times New Roman"/>
          <w:sz w:val="28"/>
          <w:szCs w:val="28"/>
        </w:rPr>
        <w:t>воспитатель</w:t>
      </w:r>
    </w:p>
    <w:p w:rsidR="005A6DAB" w:rsidRDefault="005A6DAB"/>
    <w:p w:rsidR="00C51CB2" w:rsidRDefault="00C51CB2"/>
    <w:p w:rsidR="00C51CB2" w:rsidRDefault="00C51CB2"/>
    <w:p w:rsidR="00C51CB2" w:rsidRDefault="00C51CB2"/>
    <w:p w:rsidR="00C51CB2" w:rsidRPr="00C51CB2" w:rsidRDefault="00C51CB2" w:rsidP="00C51CB2">
      <w:pPr>
        <w:jc w:val="center"/>
        <w:rPr>
          <w:rFonts w:ascii="Times New Roman" w:hAnsi="Times New Roman"/>
          <w:sz w:val="28"/>
          <w:szCs w:val="28"/>
        </w:rPr>
      </w:pPr>
      <w:r w:rsidRPr="00C51CB2">
        <w:rPr>
          <w:rFonts w:ascii="Times New Roman" w:hAnsi="Times New Roman"/>
          <w:sz w:val="28"/>
          <w:szCs w:val="28"/>
          <w:u w:val="single"/>
        </w:rPr>
        <w:t>Организация и методика проведения прогулки в детском саду</w:t>
      </w:r>
      <w:r w:rsidRPr="00C51CB2">
        <w:rPr>
          <w:rFonts w:ascii="Times New Roman" w:hAnsi="Times New Roman"/>
          <w:sz w:val="28"/>
          <w:szCs w:val="28"/>
        </w:rPr>
        <w:t>.</w:t>
      </w:r>
    </w:p>
    <w:p w:rsidR="00C51CB2" w:rsidRDefault="00C51CB2" w:rsidP="00C51CB2">
      <w:pPr>
        <w:spacing w:after="0" w:line="360" w:lineRule="auto"/>
        <w:ind w:firstLine="709"/>
        <w:rPr>
          <w:rFonts w:ascii="Times New Roman" w:hAnsi="Times New Roman"/>
          <w:sz w:val="28"/>
          <w:szCs w:val="28"/>
        </w:rPr>
      </w:pPr>
      <w:r w:rsidRPr="00C51CB2">
        <w:rPr>
          <w:rFonts w:ascii="Times New Roman" w:hAnsi="Times New Roman"/>
          <w:sz w:val="28"/>
          <w:szCs w:val="28"/>
        </w:rPr>
        <w:t xml:space="preserve"> 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подвижными, ловкими, смелыми, выносливыми. У них вырабатываются двигательные умения и навыки, укрепляется мышечная система, повышается жизненный тонус.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2 радостно. Ознакомление с окружающим способствует воспитанию у детей любви к родному городу. Малыши трудятся в цветнике - сажают цветы, поливают их, рыхлят землю. У них воспитывается трудолюбие, любовь и бережное отношение к природе. Они учатся замечать ее красоту. Обилие в природе красок, форм, звуков, их сочетание, повторяемость и изменчивость, ритм и динамика - все это вызывает даже у самых маленьких радостные переживания. Правильно организованные и продуманные прогулки помогают осуществлять задачи всестороннего развития детей. Для пребывания детей на свежем воздухе отводится примерно до двух-трех часов в день. Летом это время увеличивается до трех-четырех часов. Режим дня детского сада предусматривает проведение дневной прогулки после занятий и вечерней - после полдника. Время, </w:t>
      </w:r>
      <w:r w:rsidRPr="00C51CB2">
        <w:rPr>
          <w:rFonts w:ascii="Times New Roman" w:hAnsi="Times New Roman"/>
          <w:sz w:val="28"/>
          <w:szCs w:val="28"/>
        </w:rPr>
        <w:lastRenderedPageBreak/>
        <w:t xml:space="preserve">отведенное на прогулки, должно строго соблюдаться. Для осуществления задач всестороннего развития создаётся участок на территории детского сада для организации разнообразной деятельности детей. Большое значение имеет озелененный, в соответствии с педагогическими и гигиеническими требованиями спланированный и оборудованный участок. Желательно, чтобы каждая возрастная группа располагала отдельным участком, отгороженным от других групп. На этом участке выделяются места для проведения подвижных игр и развития движений детей (ровная площадка), для игр с песком, водой, строительным материалом, для творческих игр и игр с различными игрушками. На участке должно быть оборудование для развития движений: заборчики для лазанья (трехгранные, четырехгранные и шестигранные), бревно для упражнения в равновесии, горка, инвентарь для упражнений в прыжках, метании. Все это должно иметь привлекательный вид, быть прочным, хорошо обработанным, закрепленным и соответствовать возрасту и силам детей. Кроме постоянного оборудования, на 3 площадку выносятся игрушки, пособия в соответствии с намеченным планом работы. Игровые площадки заканчиваются дорожками. Помимо игровых площадок на участке необходимо иметь закрытые беседки для защиты от дождя и солнца. В зимнее время на участке следует устроить горку, ледяные дорожки и снежные сооружения, каток (если позволяют условия). Подготовка к прогулке. Чтобы дети охотно собирались на прогулку, воспитатель заранее продумывает ее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Одевание детей нужно организовать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каждой группы нужна просторная раздевальная комната с индивидуальными шкафчиками и достаточным числом </w:t>
      </w:r>
      <w:proofErr w:type="spellStart"/>
      <w:r w:rsidRPr="00C51CB2">
        <w:rPr>
          <w:rFonts w:ascii="Times New Roman" w:hAnsi="Times New Roman"/>
          <w:sz w:val="28"/>
          <w:szCs w:val="28"/>
        </w:rPr>
        <w:t>банкеток</w:t>
      </w:r>
      <w:proofErr w:type="spellEnd"/>
      <w:r w:rsidRPr="00C51CB2">
        <w:rPr>
          <w:rFonts w:ascii="Times New Roman" w:hAnsi="Times New Roman"/>
          <w:sz w:val="28"/>
          <w:szCs w:val="28"/>
        </w:rPr>
        <w:t xml:space="preserve"> и стульчиков, чтобы ребенку было удобно сесть, надеть рейтузы или обувь и не мешать при этом другим детям. Воспитатель должен научить детей одеваться и раздеваться самостоятельно и в определенной последовательности. Сначала все они надевают рейтузы, обувь, затем платок, пальто, шапку, шарф и варежки. При возвращении с прогулки раздеваются в обратном порядке. Малышей помогает одевать няня, давая детям возможность самим сделать то, что они могут. Когда у детей выработаются навыки одевания и. раздевания и они будут делать это быстро и аккуратно, воспитатель только помогает им в отдельных </w:t>
      </w:r>
      <w:r w:rsidRPr="00C51CB2">
        <w:rPr>
          <w:rFonts w:ascii="Times New Roman" w:hAnsi="Times New Roman"/>
          <w:sz w:val="28"/>
          <w:szCs w:val="28"/>
        </w:rPr>
        <w:lastRenderedPageBreak/>
        <w:t xml:space="preserve">случаях (застегнуть пуговицу, завязать шарф и т. п.). Нужно приучать малышей к тому, чтобы они оказывали помощь друг другу, не забывали поблагодарить за оказанную услугу. Чтобы навыки 4 одевания и раздевания формировались быстрее, родители должны дома предоставлять детям больше самостоятельности. Когда большинство детей оденется, воспитатель выходит с ними на участок. За остальными детьми следит няня, затем провожает их к воспитателю. Выходя на прогулку, дети сами выносят игрушки и материал для игр и занятий на воздухе. Содержание детей на прогулке зависит от времени года, погоды, предшествующих занятий, интересов и возраста. Структура прогулки: - Наблюдение. - Подвижные игры 2-3 игры большой подвижности, 2-3 игры малой и средней подвижности, игры на выбор детей. - Труд детей на участке. - Индивидуальная работа с детьми по развитию движений, физических качеств. - Самостоятельная игровая деятельность. 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 5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 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следует организовать малоподвижные игры, которые не требуют большого пространства. Игры с прыжками, бегом, метанием, упражнениями в равновесии следует проводить также в теплые весенние, летние дни и ранней осенью. </w:t>
      </w:r>
      <w:proofErr w:type="gramStart"/>
      <w:r w:rsidRPr="00C51CB2">
        <w:rPr>
          <w:rFonts w:ascii="Times New Roman" w:hAnsi="Times New Roman"/>
          <w:sz w:val="28"/>
          <w:szCs w:val="28"/>
        </w:rPr>
        <w:t xml:space="preserve">Во время прогулок могут быть </w:t>
      </w:r>
      <w:r w:rsidRPr="00C51CB2">
        <w:rPr>
          <w:rFonts w:ascii="Times New Roman" w:hAnsi="Times New Roman"/>
          <w:sz w:val="28"/>
          <w:szCs w:val="28"/>
        </w:rPr>
        <w:lastRenderedPageBreak/>
        <w:t xml:space="preserve">широко использованы бессюжетные народные игры с предметами, такие, как: бабки, </w:t>
      </w:r>
      <w:proofErr w:type="spellStart"/>
      <w:r w:rsidRPr="00C51CB2">
        <w:rPr>
          <w:rFonts w:ascii="Times New Roman" w:hAnsi="Times New Roman"/>
          <w:sz w:val="28"/>
          <w:szCs w:val="28"/>
        </w:rPr>
        <w:t>кольцеброс</w:t>
      </w:r>
      <w:proofErr w:type="spellEnd"/>
      <w:r w:rsidRPr="00C51CB2">
        <w:rPr>
          <w:rFonts w:ascii="Times New Roman" w:hAnsi="Times New Roman"/>
          <w:sz w:val="28"/>
          <w:szCs w:val="28"/>
        </w:rPr>
        <w:t>, кегли, а в старших группах - элементы спортивных игр: волейбол, баскетбол, городки, бадминтон, настольный теннис, футбол, хоккей.</w:t>
      </w:r>
      <w:proofErr w:type="gramEnd"/>
      <w:r w:rsidRPr="00C51CB2">
        <w:rPr>
          <w:rFonts w:ascii="Times New Roman" w:hAnsi="Times New Roman"/>
          <w:sz w:val="28"/>
          <w:szCs w:val="28"/>
        </w:rPr>
        <w:t xml:space="preserve"> В жаркую погоду проводятся игры с водой. 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 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лыжах, скольжение на ногах по ледяным дорожкам, ходьба на лыжах. 6</w:t>
      </w:r>
      <w:proofErr w:type="gramStart"/>
      <w:r w:rsidRPr="00C51CB2">
        <w:rPr>
          <w:rFonts w:ascii="Times New Roman" w:hAnsi="Times New Roman"/>
          <w:sz w:val="28"/>
          <w:szCs w:val="28"/>
        </w:rPr>
        <w:t xml:space="preserve"> В</w:t>
      </w:r>
      <w:proofErr w:type="gramEnd"/>
      <w:r w:rsidRPr="00C51CB2">
        <w:rPr>
          <w:rFonts w:ascii="Times New Roman" w:hAnsi="Times New Roman"/>
          <w:sz w:val="28"/>
          <w:szCs w:val="28"/>
        </w:rPr>
        <w:t xml:space="preserve">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 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 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 На прогулках осуществляется работа и по развитию речи ребенка: разучивание </w:t>
      </w:r>
      <w:proofErr w:type="spellStart"/>
      <w:r w:rsidRPr="00C51CB2">
        <w:rPr>
          <w:rFonts w:ascii="Times New Roman" w:hAnsi="Times New Roman"/>
          <w:sz w:val="28"/>
          <w:szCs w:val="28"/>
        </w:rPr>
        <w:t>потешки</w:t>
      </w:r>
      <w:proofErr w:type="spellEnd"/>
      <w:r w:rsidRPr="00C51CB2">
        <w:rPr>
          <w:rFonts w:ascii="Times New Roman" w:hAnsi="Times New Roman"/>
          <w:sz w:val="28"/>
          <w:szCs w:val="28"/>
        </w:rPr>
        <w:t xml:space="preserve">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 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 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одежду и прическу в порядок и идут в группу.</w:t>
      </w:r>
    </w:p>
    <w:p w:rsidR="00C51CB2" w:rsidRDefault="00C51CB2" w:rsidP="00C51CB2">
      <w:pPr>
        <w:rPr>
          <w:rFonts w:ascii="Times New Roman" w:hAnsi="Times New Roman"/>
          <w:sz w:val="28"/>
          <w:szCs w:val="28"/>
        </w:rPr>
      </w:pPr>
    </w:p>
    <w:p w:rsidR="00C51CB2" w:rsidRPr="00C51CB2" w:rsidRDefault="00C51CB2" w:rsidP="00C51CB2">
      <w:pPr>
        <w:rPr>
          <w:rFonts w:ascii="Times New Roman" w:hAnsi="Times New Roman"/>
          <w:sz w:val="28"/>
          <w:szCs w:val="28"/>
        </w:rPr>
      </w:pPr>
      <w:r w:rsidRPr="00C51CB2">
        <w:rPr>
          <w:rFonts w:ascii="Times New Roman" w:hAnsi="Times New Roman"/>
          <w:sz w:val="28"/>
          <w:szCs w:val="28"/>
        </w:rPr>
        <w:t>http://sch947u.mskobr.ru/files/organizaciya_progulki_v_detskom_sadu.pdf</w:t>
      </w:r>
    </w:p>
    <w:sectPr w:rsidR="00C51CB2" w:rsidRPr="00C51CB2" w:rsidSect="00C51CB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B2"/>
    <w:rsid w:val="0043625A"/>
    <w:rsid w:val="005A6DAB"/>
    <w:rsid w:val="00C51CB2"/>
    <w:rsid w:val="00CB2F4E"/>
    <w:rsid w:val="00E0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Tatyana-G56</dc:creator>
  <cp:lastModifiedBy>Николай</cp:lastModifiedBy>
  <cp:revision>7</cp:revision>
  <cp:lastPrinted>2022-09-22T16:50:00Z</cp:lastPrinted>
  <dcterms:created xsi:type="dcterms:W3CDTF">2015-11-24T09:05:00Z</dcterms:created>
  <dcterms:modified xsi:type="dcterms:W3CDTF">2025-01-13T18:01:00Z</dcterms:modified>
</cp:coreProperties>
</file>